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0BA" w:rsidRPr="0076629B" w:rsidRDefault="008C30BA" w:rsidP="008C30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29B">
        <w:rPr>
          <w:rFonts w:ascii="Times New Roman" w:hAnsi="Times New Roman" w:cs="Times New Roman"/>
          <w:b/>
          <w:sz w:val="28"/>
          <w:szCs w:val="28"/>
        </w:rPr>
        <w:t>Сводные данные о результатах специальной оценки условий труда</w:t>
      </w:r>
    </w:p>
    <w:p w:rsidR="008C30BA" w:rsidRDefault="008C30BA" w:rsidP="008C30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A0A8D">
        <w:rPr>
          <w:rFonts w:ascii="Times New Roman" w:hAnsi="Times New Roman" w:cs="Times New Roman"/>
          <w:sz w:val="24"/>
          <w:szCs w:val="24"/>
        </w:rPr>
        <w:t>В период с 3 марта 2023 года по 14 марта 2023 года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Муниципальном Совете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Ульянка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Местной Администрации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Ульянка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 основании </w:t>
      </w:r>
      <w:r w:rsidRPr="00DA0A8D">
        <w:rPr>
          <w:rFonts w:ascii="Times New Roman" w:hAnsi="Times New Roman" w:cs="Times New Roman"/>
          <w:sz w:val="24"/>
          <w:szCs w:val="24"/>
        </w:rPr>
        <w:t>Федерального закона Российской Федерации N 426-ФЗ «О специальной оценке условий труда», приказа Минтруда России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A8D">
        <w:rPr>
          <w:rFonts w:ascii="Times New Roman" w:hAnsi="Times New Roman" w:cs="Times New Roman"/>
          <w:sz w:val="24"/>
          <w:szCs w:val="24"/>
        </w:rPr>
        <w:t>33н от 24.01.2014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её заполнению», проведена специальная оценка условий труда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1139"/>
        <w:gridCol w:w="840"/>
      </w:tblGrid>
      <w:tr w:rsidR="008C30BA" w:rsidTr="002D03E2">
        <w:tc>
          <w:tcPr>
            <w:tcW w:w="9345" w:type="dxa"/>
            <w:gridSpan w:val="3"/>
          </w:tcPr>
          <w:bookmarkEnd w:id="0"/>
          <w:p w:rsidR="008C30BA" w:rsidRDefault="008C30BA" w:rsidP="002D0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проведения специальной оценки условий труда в </w:t>
            </w:r>
          </w:p>
          <w:p w:rsidR="008C30BA" w:rsidRDefault="008C30BA" w:rsidP="002D0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Муниципальном Совете МО </w:t>
            </w:r>
            <w:proofErr w:type="spellStart"/>
            <w:r w:rsidRPr="00DA0A8D">
              <w:rPr>
                <w:rFonts w:ascii="Times New Roman" w:hAnsi="Times New Roman" w:cs="Times New Roman"/>
                <w:b/>
                <w:sz w:val="24"/>
                <w:szCs w:val="24"/>
              </w:rPr>
              <w:t>Ульянка</w:t>
            </w:r>
            <w:proofErr w:type="spellEnd"/>
          </w:p>
          <w:p w:rsidR="008C30BA" w:rsidRPr="00DA0A8D" w:rsidRDefault="008C30BA" w:rsidP="002D0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0BA" w:rsidTr="002D03E2">
        <w:tc>
          <w:tcPr>
            <w:tcW w:w="8505" w:type="dxa"/>
            <w:gridSpan w:val="2"/>
          </w:tcPr>
          <w:p w:rsidR="008C30BA" w:rsidRDefault="008C30BA" w:rsidP="002D03E2">
            <w:pPr>
              <w:pStyle w:val="a4"/>
              <w:numPr>
                <w:ilvl w:val="0"/>
                <w:numId w:val="2"/>
              </w:numPr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5EE3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проведена СОУТ:</w:t>
            </w:r>
          </w:p>
          <w:p w:rsidR="008C30BA" w:rsidRPr="00A45EE3" w:rsidRDefault="008C30BA" w:rsidP="002D03E2">
            <w:pPr>
              <w:pStyle w:val="a4"/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C30BA" w:rsidRDefault="008C30BA" w:rsidP="002D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30BA" w:rsidTr="002D03E2">
        <w:tc>
          <w:tcPr>
            <w:tcW w:w="8505" w:type="dxa"/>
            <w:gridSpan w:val="2"/>
          </w:tcPr>
          <w:p w:rsidR="008C30BA" w:rsidRPr="00A45EE3" w:rsidRDefault="008C30BA" w:rsidP="002D03E2">
            <w:pPr>
              <w:pStyle w:val="a4"/>
              <w:numPr>
                <w:ilvl w:val="0"/>
                <w:numId w:val="2"/>
              </w:numPr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5EE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A45EE3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proofErr w:type="gramEnd"/>
            <w:r w:rsidRPr="00A45EE3">
              <w:rPr>
                <w:rFonts w:ascii="Times New Roman" w:hAnsi="Times New Roman" w:cs="Times New Roman"/>
                <w:sz w:val="24"/>
                <w:szCs w:val="24"/>
              </w:rPr>
              <w:t xml:space="preserve"> занятых на обследованных рабочих местах:</w:t>
            </w:r>
          </w:p>
          <w:p w:rsidR="008C30BA" w:rsidRPr="00A45EE3" w:rsidRDefault="008C30BA" w:rsidP="002D03E2">
            <w:pPr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C30BA" w:rsidRDefault="008C30BA" w:rsidP="002D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30BA" w:rsidTr="002D03E2">
        <w:tc>
          <w:tcPr>
            <w:tcW w:w="8505" w:type="dxa"/>
            <w:gridSpan w:val="2"/>
          </w:tcPr>
          <w:p w:rsidR="008C30BA" w:rsidRPr="00A45EE3" w:rsidRDefault="008C30BA" w:rsidP="002D03E2">
            <w:pPr>
              <w:pStyle w:val="a4"/>
              <w:numPr>
                <w:ilvl w:val="0"/>
                <w:numId w:val="2"/>
              </w:numPr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5EE3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 с оптимальными условиями труда (класс 1):</w:t>
            </w:r>
          </w:p>
          <w:p w:rsidR="008C30BA" w:rsidRDefault="008C30BA" w:rsidP="002D03E2">
            <w:pPr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C30BA" w:rsidRDefault="008C30BA" w:rsidP="002D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0BA" w:rsidTr="002D03E2">
        <w:tc>
          <w:tcPr>
            <w:tcW w:w="8505" w:type="dxa"/>
            <w:gridSpan w:val="2"/>
          </w:tcPr>
          <w:p w:rsidR="008C30BA" w:rsidRDefault="008C30BA" w:rsidP="002D03E2">
            <w:pPr>
              <w:pStyle w:val="a4"/>
              <w:numPr>
                <w:ilvl w:val="0"/>
                <w:numId w:val="2"/>
              </w:numPr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5EE3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 с допустимыми условиями труда (класс 2):</w:t>
            </w:r>
          </w:p>
          <w:p w:rsidR="008C30BA" w:rsidRPr="00A45EE3" w:rsidRDefault="008C30BA" w:rsidP="002D03E2">
            <w:pPr>
              <w:pStyle w:val="a4"/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C30BA" w:rsidRDefault="008C30BA" w:rsidP="002D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30BA" w:rsidTr="002D03E2">
        <w:tc>
          <w:tcPr>
            <w:tcW w:w="7366" w:type="dxa"/>
            <w:vMerge w:val="restart"/>
          </w:tcPr>
          <w:p w:rsidR="008C30BA" w:rsidRDefault="008C30BA" w:rsidP="002D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Количество рабочих мест с вредными и опасными условиями труда, подклассы/класс:</w:t>
            </w:r>
          </w:p>
        </w:tc>
        <w:tc>
          <w:tcPr>
            <w:tcW w:w="1139" w:type="dxa"/>
          </w:tcPr>
          <w:p w:rsidR="008C30BA" w:rsidRDefault="008C30BA" w:rsidP="002D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40" w:type="dxa"/>
          </w:tcPr>
          <w:p w:rsidR="008C30BA" w:rsidRDefault="008C30BA" w:rsidP="002D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0BA" w:rsidTr="002D03E2">
        <w:tc>
          <w:tcPr>
            <w:tcW w:w="7366" w:type="dxa"/>
            <w:vMerge/>
          </w:tcPr>
          <w:p w:rsidR="008C30BA" w:rsidRDefault="008C30BA" w:rsidP="002D0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8C30BA" w:rsidRDefault="008C30BA" w:rsidP="002D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40" w:type="dxa"/>
          </w:tcPr>
          <w:p w:rsidR="008C30BA" w:rsidRDefault="008C30BA" w:rsidP="002D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0BA" w:rsidTr="002D03E2">
        <w:tc>
          <w:tcPr>
            <w:tcW w:w="7366" w:type="dxa"/>
            <w:vMerge/>
          </w:tcPr>
          <w:p w:rsidR="008C30BA" w:rsidRDefault="008C30BA" w:rsidP="002D0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8C30BA" w:rsidRDefault="008C30BA" w:rsidP="002D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40" w:type="dxa"/>
          </w:tcPr>
          <w:p w:rsidR="008C30BA" w:rsidRDefault="008C30BA" w:rsidP="002D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0BA" w:rsidTr="002D03E2">
        <w:tc>
          <w:tcPr>
            <w:tcW w:w="7366" w:type="dxa"/>
            <w:vMerge/>
          </w:tcPr>
          <w:p w:rsidR="008C30BA" w:rsidRDefault="008C30BA" w:rsidP="002D0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8C30BA" w:rsidRDefault="008C30BA" w:rsidP="002D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40" w:type="dxa"/>
          </w:tcPr>
          <w:p w:rsidR="008C30BA" w:rsidRDefault="008C30BA" w:rsidP="002D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0BA" w:rsidTr="002D03E2">
        <w:tc>
          <w:tcPr>
            <w:tcW w:w="7366" w:type="dxa"/>
            <w:vMerge/>
          </w:tcPr>
          <w:p w:rsidR="008C30BA" w:rsidRDefault="008C30BA" w:rsidP="002D0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8C30BA" w:rsidRDefault="008C30BA" w:rsidP="002D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40" w:type="dxa"/>
          </w:tcPr>
          <w:p w:rsidR="008C30BA" w:rsidRDefault="008C30BA" w:rsidP="002D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C30BA" w:rsidRDefault="008C30BA" w:rsidP="008C3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улучшению условий труда не требуются</w:t>
      </w:r>
    </w:p>
    <w:p w:rsidR="008C30BA" w:rsidRDefault="008C30BA" w:rsidP="008C30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366"/>
        <w:gridCol w:w="1139"/>
        <w:gridCol w:w="840"/>
      </w:tblGrid>
      <w:tr w:rsidR="008C30BA" w:rsidRPr="0040342D" w:rsidTr="002D03E2">
        <w:tc>
          <w:tcPr>
            <w:tcW w:w="9345" w:type="dxa"/>
            <w:gridSpan w:val="3"/>
          </w:tcPr>
          <w:p w:rsidR="008C30BA" w:rsidRDefault="008C30BA" w:rsidP="002D0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проведения специальной оценки условий труда в </w:t>
            </w:r>
          </w:p>
          <w:p w:rsidR="008C30BA" w:rsidRDefault="008C30BA" w:rsidP="002D0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Местной Администрации</w:t>
            </w:r>
            <w:r w:rsidRPr="00403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 </w:t>
            </w:r>
            <w:proofErr w:type="spellStart"/>
            <w:r w:rsidRPr="0040342D">
              <w:rPr>
                <w:rFonts w:ascii="Times New Roman" w:hAnsi="Times New Roman" w:cs="Times New Roman"/>
                <w:b/>
                <w:sz w:val="24"/>
                <w:szCs w:val="24"/>
              </w:rPr>
              <w:t>Ульянка</w:t>
            </w:r>
            <w:proofErr w:type="spellEnd"/>
          </w:p>
          <w:p w:rsidR="008C30BA" w:rsidRPr="0040342D" w:rsidRDefault="008C30BA" w:rsidP="002D0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0BA" w:rsidRPr="0040342D" w:rsidTr="002D03E2">
        <w:tc>
          <w:tcPr>
            <w:tcW w:w="8505" w:type="dxa"/>
            <w:gridSpan w:val="2"/>
          </w:tcPr>
          <w:p w:rsidR="008C30BA" w:rsidRPr="0040342D" w:rsidRDefault="0040342D" w:rsidP="002D03E2">
            <w:pPr>
              <w:numPr>
                <w:ilvl w:val="0"/>
                <w:numId w:val="3"/>
              </w:numPr>
              <w:ind w:left="306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342D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проведена СОУТ:</w:t>
            </w:r>
          </w:p>
          <w:p w:rsidR="0040342D" w:rsidRPr="0040342D" w:rsidRDefault="0040342D" w:rsidP="002D03E2">
            <w:pPr>
              <w:ind w:left="306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C30BA" w:rsidRPr="0040342D" w:rsidRDefault="008C30BA" w:rsidP="002D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0BA" w:rsidRPr="0040342D" w:rsidTr="002D03E2">
        <w:tc>
          <w:tcPr>
            <w:tcW w:w="8505" w:type="dxa"/>
            <w:gridSpan w:val="2"/>
          </w:tcPr>
          <w:p w:rsidR="0040342D" w:rsidRPr="0040342D" w:rsidRDefault="0040342D" w:rsidP="002D03E2">
            <w:pPr>
              <w:numPr>
                <w:ilvl w:val="0"/>
                <w:numId w:val="3"/>
              </w:numPr>
              <w:ind w:left="306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342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40342D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proofErr w:type="gramEnd"/>
            <w:r w:rsidRPr="0040342D">
              <w:rPr>
                <w:rFonts w:ascii="Times New Roman" w:hAnsi="Times New Roman" w:cs="Times New Roman"/>
                <w:sz w:val="24"/>
                <w:szCs w:val="24"/>
              </w:rPr>
              <w:t xml:space="preserve"> занятых на обследованных рабочих местах:</w:t>
            </w:r>
          </w:p>
          <w:p w:rsidR="0040342D" w:rsidRPr="0040342D" w:rsidRDefault="0040342D" w:rsidP="002D03E2">
            <w:pPr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C30BA" w:rsidRPr="0040342D" w:rsidRDefault="008C30BA" w:rsidP="002D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0BA" w:rsidRPr="0040342D" w:rsidTr="002D03E2">
        <w:tc>
          <w:tcPr>
            <w:tcW w:w="8505" w:type="dxa"/>
            <w:gridSpan w:val="2"/>
          </w:tcPr>
          <w:p w:rsidR="0040342D" w:rsidRPr="0040342D" w:rsidRDefault="0040342D" w:rsidP="002D03E2">
            <w:pPr>
              <w:numPr>
                <w:ilvl w:val="0"/>
                <w:numId w:val="3"/>
              </w:numPr>
              <w:ind w:left="306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342D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 с оптимальными условиями труда (класс 1):</w:t>
            </w:r>
          </w:p>
          <w:p w:rsidR="008C30BA" w:rsidRPr="0040342D" w:rsidRDefault="008C30BA" w:rsidP="002D03E2">
            <w:pPr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C30BA" w:rsidRPr="0040342D" w:rsidRDefault="008C30BA" w:rsidP="002D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0BA" w:rsidRPr="0040342D" w:rsidTr="002D03E2">
        <w:tc>
          <w:tcPr>
            <w:tcW w:w="8505" w:type="dxa"/>
            <w:gridSpan w:val="2"/>
          </w:tcPr>
          <w:p w:rsidR="008C30BA" w:rsidRPr="0040342D" w:rsidRDefault="0040342D" w:rsidP="002D03E2">
            <w:pPr>
              <w:numPr>
                <w:ilvl w:val="0"/>
                <w:numId w:val="3"/>
              </w:numPr>
              <w:ind w:left="306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342D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 с допустимыми условиями труда (класс 2):</w:t>
            </w:r>
          </w:p>
          <w:p w:rsidR="0040342D" w:rsidRPr="0040342D" w:rsidRDefault="0040342D" w:rsidP="002D03E2">
            <w:pPr>
              <w:ind w:left="306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C30BA" w:rsidRPr="0040342D" w:rsidRDefault="008C30BA" w:rsidP="002D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0BA" w:rsidRPr="0040342D" w:rsidTr="002D03E2">
        <w:tc>
          <w:tcPr>
            <w:tcW w:w="7366" w:type="dxa"/>
            <w:vMerge w:val="restart"/>
          </w:tcPr>
          <w:p w:rsidR="008C30BA" w:rsidRPr="0040342D" w:rsidRDefault="008C30BA" w:rsidP="002D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2D">
              <w:rPr>
                <w:rFonts w:ascii="Times New Roman" w:hAnsi="Times New Roman" w:cs="Times New Roman"/>
                <w:sz w:val="24"/>
                <w:szCs w:val="24"/>
              </w:rPr>
              <w:t>5.  Количество рабочих мест с вредными и опасными условиями труда, подклассы/класс:</w:t>
            </w:r>
          </w:p>
        </w:tc>
        <w:tc>
          <w:tcPr>
            <w:tcW w:w="1139" w:type="dxa"/>
          </w:tcPr>
          <w:p w:rsidR="008C30BA" w:rsidRPr="0040342D" w:rsidRDefault="008C30BA" w:rsidP="002D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2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40" w:type="dxa"/>
          </w:tcPr>
          <w:p w:rsidR="008C30BA" w:rsidRPr="0040342D" w:rsidRDefault="008C30BA" w:rsidP="002D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0BA" w:rsidRPr="0040342D" w:rsidTr="002D03E2">
        <w:tc>
          <w:tcPr>
            <w:tcW w:w="7366" w:type="dxa"/>
            <w:vMerge/>
          </w:tcPr>
          <w:p w:rsidR="008C30BA" w:rsidRPr="0040342D" w:rsidRDefault="008C30BA" w:rsidP="002D0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8C30BA" w:rsidRPr="0040342D" w:rsidRDefault="008C30BA" w:rsidP="002D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2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40" w:type="dxa"/>
          </w:tcPr>
          <w:p w:rsidR="008C30BA" w:rsidRPr="0040342D" w:rsidRDefault="008C30BA" w:rsidP="002D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0BA" w:rsidRPr="0040342D" w:rsidTr="002D03E2">
        <w:tc>
          <w:tcPr>
            <w:tcW w:w="7366" w:type="dxa"/>
            <w:vMerge/>
          </w:tcPr>
          <w:p w:rsidR="008C30BA" w:rsidRPr="0040342D" w:rsidRDefault="008C30BA" w:rsidP="002D0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8C30BA" w:rsidRPr="0040342D" w:rsidRDefault="008C30BA" w:rsidP="002D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2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40" w:type="dxa"/>
          </w:tcPr>
          <w:p w:rsidR="008C30BA" w:rsidRPr="0040342D" w:rsidRDefault="008C30BA" w:rsidP="002D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0BA" w:rsidRPr="0040342D" w:rsidTr="002D03E2">
        <w:tc>
          <w:tcPr>
            <w:tcW w:w="7366" w:type="dxa"/>
            <w:vMerge/>
          </w:tcPr>
          <w:p w:rsidR="008C30BA" w:rsidRPr="0040342D" w:rsidRDefault="008C30BA" w:rsidP="002D0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8C30BA" w:rsidRPr="0040342D" w:rsidRDefault="008C30BA" w:rsidP="002D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2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40" w:type="dxa"/>
          </w:tcPr>
          <w:p w:rsidR="008C30BA" w:rsidRPr="0040342D" w:rsidRDefault="008C30BA" w:rsidP="002D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0BA" w:rsidRPr="0040342D" w:rsidTr="002D03E2">
        <w:tc>
          <w:tcPr>
            <w:tcW w:w="7366" w:type="dxa"/>
            <w:vMerge/>
          </w:tcPr>
          <w:p w:rsidR="008C30BA" w:rsidRPr="0040342D" w:rsidRDefault="008C30BA" w:rsidP="002D0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8C30BA" w:rsidRPr="0040342D" w:rsidRDefault="008C30BA" w:rsidP="002D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2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40" w:type="dxa"/>
          </w:tcPr>
          <w:p w:rsidR="008C30BA" w:rsidRPr="0040342D" w:rsidRDefault="008C30BA" w:rsidP="002D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C30BA" w:rsidRDefault="008C30BA" w:rsidP="008C3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улучшению условий труда не требуются</w:t>
      </w:r>
    </w:p>
    <w:p w:rsidR="008C30BA" w:rsidRPr="0076629B" w:rsidRDefault="008C30BA" w:rsidP="008C30BA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76629B" w:rsidRPr="0076629B" w:rsidRDefault="0076629B" w:rsidP="0076629B">
      <w:pPr>
        <w:ind w:left="284"/>
        <w:rPr>
          <w:rFonts w:ascii="Times New Roman" w:hAnsi="Times New Roman" w:cs="Times New Roman"/>
          <w:sz w:val="24"/>
          <w:szCs w:val="24"/>
        </w:rPr>
      </w:pPr>
    </w:p>
    <w:sectPr w:rsidR="0076629B" w:rsidRPr="00766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166E"/>
    <w:multiLevelType w:val="hybridMultilevel"/>
    <w:tmpl w:val="6750B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F3BA8"/>
    <w:multiLevelType w:val="hybridMultilevel"/>
    <w:tmpl w:val="48660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43C24"/>
    <w:multiLevelType w:val="hybridMultilevel"/>
    <w:tmpl w:val="6750B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63011"/>
    <w:multiLevelType w:val="hybridMultilevel"/>
    <w:tmpl w:val="EDB857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6D"/>
    <w:rsid w:val="0040342D"/>
    <w:rsid w:val="0054446D"/>
    <w:rsid w:val="0076629B"/>
    <w:rsid w:val="008C30BA"/>
    <w:rsid w:val="00A45EE3"/>
    <w:rsid w:val="00C14BE6"/>
    <w:rsid w:val="00DA0A8D"/>
    <w:rsid w:val="00E8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B54CC"/>
  <w15:chartTrackingRefBased/>
  <w15:docId w15:val="{5D89FD45-6635-49A5-A9D2-12CA5EB2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5EE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403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2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Бармина Елена Николаевна</dc:creator>
  <cp:keywords/>
  <dc:description/>
  <cp:lastModifiedBy>Бармина Елена Николаевна</cp:lastModifiedBy>
  <cp:revision>2</cp:revision>
  <dcterms:created xsi:type="dcterms:W3CDTF">2023-03-21T12:28:00Z</dcterms:created>
  <dcterms:modified xsi:type="dcterms:W3CDTF">2023-03-21T12:28:00Z</dcterms:modified>
</cp:coreProperties>
</file>